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DE" w:rsidRPr="004252F6" w:rsidRDefault="002C15DE" w:rsidP="002C15DE">
      <w:pPr>
        <w:ind w:left="142" w:right="28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C15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252F6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Муниципальное каз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е</w:t>
      </w:r>
      <w:r w:rsidRPr="004252F6">
        <w:rPr>
          <w:rFonts w:ascii="Times New Roman" w:hAnsi="Times New Roman" w:cs="Times New Roman"/>
          <w:b/>
          <w:color w:val="002060"/>
          <w:sz w:val="28"/>
          <w:szCs w:val="28"/>
        </w:rPr>
        <w:t>нное дошкольное образовательное учреждение</w:t>
      </w:r>
    </w:p>
    <w:p w:rsidR="002C15DE" w:rsidRPr="004252F6" w:rsidRDefault="002C15DE" w:rsidP="002C15DE">
      <w:pPr>
        <w:ind w:left="142" w:right="28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252F6">
        <w:rPr>
          <w:rFonts w:ascii="Times New Roman" w:hAnsi="Times New Roman" w:cs="Times New Roman"/>
          <w:b/>
          <w:color w:val="002060"/>
          <w:sz w:val="28"/>
          <w:szCs w:val="28"/>
        </w:rPr>
        <w:t>Здвинский детский сад «Солнышко»</w:t>
      </w:r>
    </w:p>
    <w:p w:rsidR="002C15DE" w:rsidRDefault="002C15DE" w:rsidP="002C15DE">
      <w:pPr>
        <w:ind w:left="142" w:right="28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C15DE" w:rsidRDefault="002C15DE" w:rsidP="002C15DE">
      <w:pPr>
        <w:ind w:left="142" w:right="28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C15DE" w:rsidRDefault="002C15DE" w:rsidP="002C15DE">
      <w:pPr>
        <w:ind w:left="142" w:right="28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C15DE" w:rsidRPr="002C15DE" w:rsidRDefault="002C15DE" w:rsidP="002C15DE">
      <w:pPr>
        <w:shd w:val="clear" w:color="auto" w:fill="FFFFFF"/>
        <w:spacing w:after="127" w:line="240" w:lineRule="auto"/>
        <w:jc w:val="center"/>
        <w:rPr>
          <w:rFonts w:ascii="Calibri" w:eastAsia="Times New Roman" w:hAnsi="Calibri" w:cs="Arial"/>
          <w:b/>
          <w:bCs/>
          <w:color w:val="C00000"/>
          <w:sz w:val="44"/>
          <w:szCs w:val="44"/>
          <w:lang w:eastAsia="ru-RU"/>
        </w:rPr>
      </w:pPr>
      <w:r w:rsidRPr="002C15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C15DE">
        <w:rPr>
          <w:rFonts w:ascii="Calibri" w:eastAsia="Times New Roman" w:hAnsi="Calibri" w:cs="Arial"/>
          <w:b/>
          <w:bCs/>
          <w:color w:val="C00000"/>
          <w:sz w:val="44"/>
          <w:szCs w:val="44"/>
          <w:lang w:eastAsia="ru-RU"/>
        </w:rPr>
        <w:t>Цикл занятий</w:t>
      </w:r>
    </w:p>
    <w:p w:rsidR="002C15DE" w:rsidRPr="002C15DE" w:rsidRDefault="002C15DE" w:rsidP="002C15DE">
      <w:pPr>
        <w:shd w:val="clear" w:color="auto" w:fill="FFFFFF"/>
        <w:spacing w:after="127" w:line="240" w:lineRule="auto"/>
        <w:jc w:val="center"/>
        <w:rPr>
          <w:rFonts w:ascii="Calibri" w:eastAsia="Times New Roman" w:hAnsi="Calibri" w:cs="Arial"/>
          <w:b/>
          <w:bCs/>
          <w:color w:val="C00000"/>
          <w:sz w:val="44"/>
          <w:szCs w:val="44"/>
          <w:lang w:eastAsia="ru-RU"/>
        </w:rPr>
      </w:pPr>
      <w:r w:rsidRPr="002C15DE">
        <w:rPr>
          <w:rFonts w:ascii="Calibri" w:eastAsia="Times New Roman" w:hAnsi="Calibri" w:cs="Arial"/>
          <w:b/>
          <w:bCs/>
          <w:color w:val="C00000"/>
          <w:sz w:val="44"/>
          <w:szCs w:val="44"/>
          <w:lang w:eastAsia="ru-RU"/>
        </w:rPr>
        <w:t xml:space="preserve"> постановка и автоматизации звука – </w:t>
      </w:r>
      <w:proofErr w:type="gramStart"/>
      <w:r w:rsidRPr="002C15DE">
        <w:rPr>
          <w:rFonts w:ascii="Calibri" w:eastAsia="Times New Roman" w:hAnsi="Calibri" w:cs="Arial"/>
          <w:b/>
          <w:bCs/>
          <w:color w:val="C00000"/>
          <w:sz w:val="44"/>
          <w:szCs w:val="44"/>
          <w:lang w:eastAsia="ru-RU"/>
        </w:rPr>
        <w:t>Ш</w:t>
      </w:r>
      <w:proofErr w:type="gramEnd"/>
      <w:r w:rsidRPr="002C15DE">
        <w:rPr>
          <w:rFonts w:ascii="Calibri" w:eastAsia="Times New Roman" w:hAnsi="Calibri" w:cs="Arial"/>
          <w:b/>
          <w:bCs/>
          <w:color w:val="C00000"/>
          <w:sz w:val="44"/>
          <w:szCs w:val="44"/>
          <w:lang w:eastAsia="ru-RU"/>
        </w:rPr>
        <w:t>-</w:t>
      </w:r>
    </w:p>
    <w:p w:rsidR="002C15DE" w:rsidRPr="002C15DE" w:rsidRDefault="002C15DE" w:rsidP="002C15DE">
      <w:pPr>
        <w:shd w:val="clear" w:color="auto" w:fill="FFFFFF"/>
        <w:spacing w:after="127" w:line="240" w:lineRule="auto"/>
        <w:jc w:val="center"/>
        <w:rPr>
          <w:rFonts w:ascii="Calibri" w:eastAsia="Times New Roman" w:hAnsi="Calibri" w:cs="Arial"/>
          <w:b/>
          <w:bCs/>
          <w:color w:val="000000"/>
          <w:sz w:val="44"/>
          <w:szCs w:val="44"/>
          <w:lang w:eastAsia="ru-RU"/>
        </w:rPr>
      </w:pPr>
    </w:p>
    <w:p w:rsidR="002C15DE" w:rsidRPr="002C15DE" w:rsidRDefault="002C15DE" w:rsidP="002C15DE">
      <w:pPr>
        <w:shd w:val="clear" w:color="auto" w:fill="FFFFFF"/>
        <w:spacing w:after="127" w:line="240" w:lineRule="auto"/>
        <w:jc w:val="center"/>
        <w:rPr>
          <w:rFonts w:ascii="Calibri" w:eastAsia="Times New Roman" w:hAnsi="Calibri" w:cs="Arial"/>
          <w:b/>
          <w:bCs/>
          <w:color w:val="000000"/>
          <w:sz w:val="44"/>
          <w:szCs w:val="44"/>
          <w:lang w:eastAsia="ru-RU"/>
        </w:rPr>
      </w:pPr>
    </w:p>
    <w:p w:rsidR="002C15DE" w:rsidRDefault="002C15DE" w:rsidP="002C15DE">
      <w:pPr>
        <w:shd w:val="clear" w:color="auto" w:fill="FFFFFF"/>
        <w:spacing w:after="127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2C15DE" w:rsidRDefault="002C15DE" w:rsidP="002C15DE">
      <w:pPr>
        <w:shd w:val="clear" w:color="auto" w:fill="FFFFFF"/>
        <w:spacing w:after="127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2C15DE" w:rsidRDefault="002C15DE" w:rsidP="002C15DE">
      <w:pPr>
        <w:shd w:val="clear" w:color="auto" w:fill="FFFFFF"/>
        <w:spacing w:after="127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2C15DE" w:rsidRPr="004252F6" w:rsidRDefault="002C15DE" w:rsidP="002C15DE">
      <w:pPr>
        <w:ind w:right="708"/>
        <w:jc w:val="right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У</w:t>
      </w:r>
      <w:r w:rsidRPr="004252F6">
        <w:rPr>
          <w:b/>
          <w:color w:val="002060"/>
          <w:sz w:val="32"/>
          <w:szCs w:val="32"/>
        </w:rPr>
        <w:t>читель-логопед</w:t>
      </w:r>
      <w:r>
        <w:rPr>
          <w:b/>
          <w:color w:val="002060"/>
          <w:sz w:val="32"/>
          <w:szCs w:val="32"/>
        </w:rPr>
        <w:t>:</w:t>
      </w:r>
      <w:r w:rsidRPr="004252F6">
        <w:rPr>
          <w:b/>
          <w:color w:val="002060"/>
          <w:sz w:val="32"/>
          <w:szCs w:val="32"/>
        </w:rPr>
        <w:t xml:space="preserve">            </w:t>
      </w:r>
    </w:p>
    <w:p w:rsidR="002C15DE" w:rsidRPr="004252F6" w:rsidRDefault="002C15DE" w:rsidP="002C15DE">
      <w:pPr>
        <w:ind w:right="708"/>
        <w:jc w:val="right"/>
        <w:rPr>
          <w:b/>
          <w:color w:val="002060"/>
          <w:sz w:val="32"/>
          <w:szCs w:val="32"/>
        </w:rPr>
      </w:pPr>
      <w:r w:rsidRPr="004252F6">
        <w:rPr>
          <w:b/>
          <w:color w:val="002060"/>
          <w:sz w:val="32"/>
          <w:szCs w:val="32"/>
        </w:rPr>
        <w:t>Суханова И.В.</w:t>
      </w:r>
    </w:p>
    <w:p w:rsidR="002C15DE" w:rsidRPr="004252F6" w:rsidRDefault="002C15DE" w:rsidP="002C15DE">
      <w:pPr>
        <w:jc w:val="center"/>
        <w:rPr>
          <w:b/>
          <w:color w:val="002060"/>
          <w:sz w:val="32"/>
          <w:szCs w:val="32"/>
        </w:rPr>
      </w:pPr>
    </w:p>
    <w:p w:rsidR="002C15DE" w:rsidRDefault="002C15DE" w:rsidP="002C15DE">
      <w:pPr>
        <w:shd w:val="clear" w:color="auto" w:fill="FFFFFF"/>
        <w:spacing w:after="127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2C15DE" w:rsidRDefault="002C15DE" w:rsidP="002C15DE">
      <w:pPr>
        <w:jc w:val="center"/>
        <w:rPr>
          <w:b/>
          <w:color w:val="002060"/>
          <w:sz w:val="32"/>
          <w:szCs w:val="32"/>
        </w:rPr>
      </w:pPr>
    </w:p>
    <w:p w:rsidR="002C15DE" w:rsidRDefault="002C15DE" w:rsidP="002C15DE">
      <w:pPr>
        <w:jc w:val="center"/>
        <w:rPr>
          <w:b/>
          <w:color w:val="002060"/>
          <w:sz w:val="32"/>
          <w:szCs w:val="32"/>
        </w:rPr>
      </w:pPr>
    </w:p>
    <w:p w:rsidR="002C15DE" w:rsidRDefault="002C15DE" w:rsidP="002C15DE">
      <w:pPr>
        <w:jc w:val="center"/>
        <w:rPr>
          <w:b/>
          <w:color w:val="002060"/>
          <w:sz w:val="32"/>
          <w:szCs w:val="32"/>
        </w:rPr>
      </w:pPr>
    </w:p>
    <w:p w:rsidR="002C15DE" w:rsidRDefault="002C15DE" w:rsidP="002C15DE">
      <w:pPr>
        <w:jc w:val="center"/>
        <w:rPr>
          <w:b/>
          <w:color w:val="002060"/>
          <w:sz w:val="32"/>
          <w:szCs w:val="32"/>
        </w:rPr>
      </w:pPr>
    </w:p>
    <w:p w:rsidR="002C15DE" w:rsidRDefault="002C15DE" w:rsidP="002C15DE">
      <w:pPr>
        <w:jc w:val="center"/>
        <w:rPr>
          <w:b/>
          <w:color w:val="002060"/>
          <w:sz w:val="32"/>
          <w:szCs w:val="32"/>
        </w:rPr>
      </w:pPr>
    </w:p>
    <w:p w:rsidR="002C15DE" w:rsidRPr="004252F6" w:rsidRDefault="002C15DE" w:rsidP="002C15DE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С.</w:t>
      </w:r>
      <w:r w:rsidRPr="004252F6">
        <w:rPr>
          <w:b/>
          <w:color w:val="002060"/>
          <w:sz w:val="32"/>
          <w:szCs w:val="32"/>
        </w:rPr>
        <w:t>Здвинск</w:t>
      </w:r>
    </w:p>
    <w:p w:rsidR="002C15DE" w:rsidRDefault="002C15DE" w:rsidP="002C15DE">
      <w:pPr>
        <w:shd w:val="clear" w:color="auto" w:fill="FFFFFF"/>
        <w:spacing w:after="127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2C15DE" w:rsidRDefault="002C15DE" w:rsidP="002C15DE">
      <w:pPr>
        <w:shd w:val="clear" w:color="auto" w:fill="FFFFFF"/>
        <w:spacing w:after="127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2C15DE" w:rsidRDefault="002C15DE" w:rsidP="002C15DE">
      <w:pPr>
        <w:shd w:val="clear" w:color="auto" w:fill="FFFFFF"/>
        <w:spacing w:after="127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2C15DE" w:rsidRPr="002C15DE" w:rsidRDefault="002C15DE" w:rsidP="002C15DE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Занятие №1: постановке звука </w:t>
      </w:r>
      <w:proofErr w:type="gramStart"/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gramEnd"/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выработка навыка артикуляционного уклада при произнесении звука Ш.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Коррекционно-образовательные: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-формирование кинестетического образа звука 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(ощущения положения органов артикуляции);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практических умений и навыков пользования исправленной (фонетически чистой, лексически развитой, грамматически правильной) речью;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в правильности произнесения звука Ш.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Коррекционно-развивающие</w:t>
      </w: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артикуляционного аппарата;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фонематического слуха;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-устранение дефектного произношения звука 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грамматического строя речи;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мелкой моторики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интереса к занятиям;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самостоятельности.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предметные картинки.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15DE" w:rsidRPr="002C15DE" w:rsidRDefault="002C15DE" w:rsidP="002C15DE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1.Организационный момент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Артикуляционная гимнастика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Статические подготовительные упражнения для языка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«Ковшик»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рот открываем,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Краешки приподнимаем,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Язычок —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баловничок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Спинку низко опускает.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он на ковш похож,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него воду вылить можно,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Держи воду, не спеши,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Ковшик всем свой покажи.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Динамические упражнения для языка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«Часики»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 и потянулся,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повернулся,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так: тик-так, тик-так.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«Почистим зубы»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откройте, улыбнитесь,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зубки покажите,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Чистим верхние и нижние,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они у нас не лишние.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«Гармошка»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гармошке чтоб сыграть,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челюсть опускать,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Язычок не отрываем,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здорово играем.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Жила была на 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свете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девочка Маша. Она очень любила животных. И вот однажды, собирая в лесу грибы, она встретила Михаила Потаповича. Медведь обрадовался такой встрече и улыбнулся («Улыбка»). Он был очень гостеприимный и, конечно же, пригласил Машу к себе на блины («Блинчик»). Они пили чай с вареньем («Вкусное варенье»). А блинчики Миша положил в красивую чашечку («Чашечка»). Маше очень понравилось в гостях, и в ответ она угостила Михаила Потаповича грибами («Грибочек»). А соседская белочка отвезла Машу домой к бабушке и дедушке. Она так ловко скакала по дорожкам, что заменила Маше лошадку («Лошадка»). Маша и не заметила, как оказалась дома.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Постановка звука.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способ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губно-зубном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сигматизме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ребенку бывает трудно переключиться с привычного произнесения звука на правильное. А если еще и уздечка подъязычная коротка и упражнение "чашечка" не даётся, действует такой способ.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пригодится деревянный шпатель.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Просим ребенка улыбнуться, высунуть язык - блинчик. Кладем под язык шпатель, приподнимаем им язык и надавливаем, убирая язык в рот. Получается такая пассивная "чашечка", к тому же губы "заблокированы" и не складываются в привычную для ребенка позу. Теперь просим сильно подуть ртом. Получается звук, близкий к Ш.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способ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этом звуке кончик языка поднят к верхним альвеолам, а края его прижаты к коренным зубам. Между кончиком языка и альвеолами сохраняется небольшое расстояние. Губы образуют овал, обнажая зубы. Между зубами расстояние равное, примерно, 2-5 мм. Теплая воздушная струя воздуха идет посредине языка на его кончик. Голос при этом не участвует. Возникает шипящий звук: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ш-ш-ш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ребенок чувствовал поднятие кончика языка вверх, можно заранее провести следующие упражнения: «колокольчик» - ля-ля-ля, «молоточек» -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д-д-д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«паровозик» — ч-ч-ч. При выполнении упражнений «молоточек» и «паровозик» кладем на нижние зубы карандаш диаметром около одного сантиметра, а на него язычок и просим ребенка при этом постучать кончиком языка по верхним альвеолам. При этом ребенок обязательно сильно 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 на кончик языка не останавливаясь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затем постепенно «паровозик» замедлять - ч-ч и подольше тянуть звук «Ч», который должен перейти в «Ш». Начинаем подражать сердитому гусю: «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шшшшшш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одновременно выполняя фигурку.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Анализ артикуляции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положении находятся губы?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положении находятся зубы?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находится кончик языка?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находятся края языка?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струя воздуха выходит изо рта?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(Кончик языка поднимается к верхним зубам, но не прижимается к ним; края же языка касаются верхних боковых зубов.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Губы слегка округлены, струя выдыхаемого воздуха ощущается как теплая. Верхние и нижние зубы сближены. 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Голосовые связки разомкнуты, струя выдыхаемого воздуха свободно проходит между ними.)</w:t>
      </w:r>
      <w:proofErr w:type="gramEnd"/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Закрепление изолированного произнесения звука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Маша гуляла по лесу, она заметила, как шуршали осенние листья: 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Ш-Ш-Ш-Ш. (листья разложены по полу, на каждый шаг издается шелест: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Ш-Ш-Ш).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Пройди по листочкам, и представь, что ты тоже оказалась в осеннем лесу.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Развитие фонематического слуха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мы поиграем в игру «Охотник». Как только услышишь звук 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сразу лови его - хлопай в ладошки: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М-Ш-К-Ш-Т-Н-Ш-Д-П-Ш-Ц-С-Ш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 Итог занятия.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заня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тии ты побывал в осеннем лесу, встретил Машу и Медведя и научился шуршать, как шуршат осенние листья и это здорово у тебя получилось! С каким звуком ты сегодня познакомился? Звук 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согласный, глухой, твердый. Парного ему мягкого звука в русском языке нет. Ты сегодня очень старался, молодец!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15DE" w:rsidRPr="002C15DE" w:rsidRDefault="002C15DE" w:rsidP="002C15DE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Занятие №2: Автоматизация звука </w:t>
      </w:r>
      <w:proofErr w:type="gramStart"/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gramEnd"/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 слогах и словах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Коррекционно-образовательные: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акрепить артикуляцию и изолированное произнесение звука 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продолжать учить правильно произносить звук Ш в слогах и словах, учить определять наличие звука в словах, упражнять в образовании Им.П.множественного числа имен существительных.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Коррекционно-развивающие: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артикуляционную и мелкую моторику; фонематический   слух;   силу   ротового выдоха; зрительное внимание, память, мышление.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Коррекционно-воспитательные: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познавательный интерес к логопедическому занятию, положительный эмоциональный настрой на занятие.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момент: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15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Правило речи: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день, всегда, везде,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занятиях, в игре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Громко, четко, говорим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никогда мы не спешим!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Сообщение темы занятия. «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с тобой будем продолжать учиться произносить звук 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proofErr w:type="gramStart"/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Артикуляционно-пальчиковый</w:t>
      </w:r>
      <w:proofErr w:type="gramEnd"/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игротренинг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(упражнения для звука Ш)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Сказка: Жила-была мышка. Проснулась она в своем домике, открыла окошечко и вышла на крылечко, погрелась на солнышке («Лопаточка») и пошла домой мышка пить чай из чашечки («Чашечка»). Выпила одну чашечку чая, другую, третью. Вспомнила, что у нее есть варенье и бублик («Вкусное варенье», «Бублик»). Потом мышка увидела пушинку и решила с ней немного поиграть («Фокус»).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Развитие фонематического слуха.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Вдруг захотелось ей поиграть с воздушным шариком. Если его плохо держать, то из него начинает выходить воздух: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ш-ш-ш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Слушай внимательно и крепко сжимай кулачки, когда шар начнет спускаться: С, Ф, 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Х, Ш, Ж, Ч, Ш, ША, СА, ШУ, ЖИ, ШИ, ШАПКА, ЖАБА, ШУБА, САПОГИ, МАШИНА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(Логопед произносит звуки, слоги, слова, а ребенок выделяет на слух звук 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слоги со звуком Ш, слова со звуком Ш).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Анализ артикуляции</w:t>
      </w:r>
    </w:p>
    <w:p w:rsidR="002C15DE" w:rsidRPr="002C15DE" w:rsidRDefault="002C15DE" w:rsidP="002C15DE">
      <w:pPr>
        <w:numPr>
          <w:ilvl w:val="0"/>
          <w:numId w:val="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Губы округлены и слегка вытянуты вперед</w:t>
      </w:r>
    </w:p>
    <w:p w:rsidR="002C15DE" w:rsidRPr="002C15DE" w:rsidRDefault="002C15DE" w:rsidP="002C15DE">
      <w:pPr>
        <w:numPr>
          <w:ilvl w:val="0"/>
          <w:numId w:val="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Зубы сближены, но не соприкасаются</w:t>
      </w:r>
    </w:p>
    <w:p w:rsidR="002C15DE" w:rsidRPr="002C15DE" w:rsidRDefault="002C15DE" w:rsidP="002C15DE">
      <w:pPr>
        <w:numPr>
          <w:ilvl w:val="0"/>
          <w:numId w:val="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Широкий кончик языка поднят к альвеолам, но не прижат к ним.</w:t>
      </w:r>
    </w:p>
    <w:p w:rsidR="002C15DE" w:rsidRPr="002C15DE" w:rsidRDefault="002C15DE" w:rsidP="002C15DE">
      <w:pPr>
        <w:numPr>
          <w:ilvl w:val="0"/>
          <w:numId w:val="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часть языка прогибается книзу.</w:t>
      </w:r>
    </w:p>
    <w:p w:rsidR="002C15DE" w:rsidRPr="002C15DE" w:rsidRDefault="002C15DE" w:rsidP="002C15DE">
      <w:pPr>
        <w:numPr>
          <w:ilvl w:val="0"/>
          <w:numId w:val="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Боковые края прижаты к верхним коренным зубам.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Широкая, теплая воздушная струя проходит равномерно 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середине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звукоподражание:</w:t>
      </w: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Змея шипит»: вдох носом, выдох: Ш-Ш-Ш-Ш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proofErr w:type="spellStart"/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Договаривание</w:t>
      </w:r>
      <w:proofErr w:type="spellEnd"/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последнего звука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 захотелось ей в прятки поиграть. Спряталась мышка в своем домике и тихонько шуршит: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Чем это она так шуршит? Это она разглядывает свои картинки. Давай посмотрим и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пошуршим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мышкой:   мы …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,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, малы … 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(Логопед показывает и называет ребенку картинку, а тот договаривает последний звук.)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Автоматизация в слогах.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Мышка села за пианино и запела песенки –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шуршалочки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Послушай их и спой вместе с мышкой: ша –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ша,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ша –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ша –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(Ребенок «играет» пальчиками на «пианино» и проговаривает слоговые цепочки.)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 она 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пошла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грызть орешки: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ыши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эше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ушу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</w:t>
      </w:r>
      <w:proofErr w:type="spellEnd"/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(Ребенок проговаривает слоги, соединяя пальчики на обеих 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руках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Автоматизация в словах.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Отправилась мышка на прогулку, но не может найти дорожку. Помоги ей. Нужно выбрать только те картинки, в названии которых есть звук 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выложить из картинок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дорожку.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решила мышка по пути зайти в магазин. Мышка увидела много разных предметов.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(Перед ребенком выкладываются картинки: шуба, машина, шкаф, подушка и др.).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игра «Один - много»: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шубы, машина-   шкаф-   шапка-   подушка-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теперь пора мышке и домой.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Пришла мышка домой и стала сочинять стихи. А чтобы мышке было легче, подскажи ей последние словечки.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Носит яркий 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гребешок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Мышка моется под душем,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веселый …                                     моет хвостик, моет…              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бежит малышка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З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ашуршали тихо шины –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Серенькая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                                         Э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едет к нам ….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Итог занятия. 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пора прощаться с мышкой. Ты сегодня очень хорошо ей помогал!</w:t>
      </w: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звук помогал тебе на занятии?</w:t>
      </w:r>
    </w:p>
    <w:p w:rsidR="002C15DE" w:rsidRPr="002C15DE" w:rsidRDefault="002C15DE" w:rsidP="002C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15DE" w:rsidRDefault="002C15DE" w:rsidP="002C15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</w:p>
    <w:p w:rsidR="002C15DE" w:rsidRPr="002C15DE" w:rsidRDefault="002C15DE" w:rsidP="002C1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lastRenderedPageBreak/>
        <w:t>Занятие №3: Автоматизация звука [</w:t>
      </w:r>
      <w:proofErr w:type="spellStart"/>
      <w:r w:rsidRPr="002C15D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ш</w:t>
      </w:r>
      <w:proofErr w:type="spellEnd"/>
      <w:r w:rsidRPr="002C15D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]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  <w:r w:rsidRPr="002C15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Коррекционно-образовательные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об артикуляционных особенностях звука [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];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понятия "согласный звук";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звукового анализа и синтеза двусложных слов типа "</w:t>
      </w:r>
      <w:proofErr w:type="spellStart"/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ка-ша</w:t>
      </w:r>
      <w:proofErr w:type="spellEnd"/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Коррекционно-развивающие</w:t>
      </w:r>
    </w:p>
    <w:p w:rsidR="002C15DE" w:rsidRPr="002C15DE" w:rsidRDefault="002C15DE" w:rsidP="002C15DE">
      <w:pPr>
        <w:numPr>
          <w:ilvl w:val="0"/>
          <w:numId w:val="2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 правильном произношении звука изолированно, в слогах, в словах и в предложениях;</w:t>
      </w:r>
    </w:p>
    <w:p w:rsidR="002C15DE" w:rsidRPr="002C15DE" w:rsidRDefault="002C15DE" w:rsidP="002C15DE">
      <w:pPr>
        <w:numPr>
          <w:ilvl w:val="0"/>
          <w:numId w:val="2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 путем выполнения артикуляционной гимнастики;</w:t>
      </w:r>
    </w:p>
    <w:p w:rsidR="002C15DE" w:rsidRPr="002C15DE" w:rsidRDefault="002C15DE" w:rsidP="002C15DE">
      <w:pPr>
        <w:numPr>
          <w:ilvl w:val="0"/>
          <w:numId w:val="2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восприятия и фонематического слуха;</w:t>
      </w:r>
    </w:p>
    <w:p w:rsidR="002C15DE" w:rsidRPr="002C15DE" w:rsidRDefault="002C15DE" w:rsidP="002C15DE">
      <w:pPr>
        <w:numPr>
          <w:ilvl w:val="0"/>
          <w:numId w:val="2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речеслухового внимания, мышления, памяти, мелкой и общей моторики.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Коррекционно-воспитательные</w:t>
      </w:r>
    </w:p>
    <w:p w:rsidR="002C15DE" w:rsidRPr="002C15DE" w:rsidRDefault="002C15DE" w:rsidP="002C15DE">
      <w:pPr>
        <w:numPr>
          <w:ilvl w:val="0"/>
          <w:numId w:val="3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желания говорить красиво, правильно.</w:t>
      </w:r>
    </w:p>
    <w:p w:rsidR="002C15DE" w:rsidRPr="002C15DE" w:rsidRDefault="002C15DE" w:rsidP="002C15DE">
      <w:pPr>
        <w:numPr>
          <w:ilvl w:val="0"/>
          <w:numId w:val="3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активация словаря: звук согласный, глухой, твердый, символ.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2C15DE" w:rsidRPr="002C15DE" w:rsidRDefault="002C15DE" w:rsidP="002C15DE">
      <w:pPr>
        <w:numPr>
          <w:ilvl w:val="0"/>
          <w:numId w:val="4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развитию просодической стороны речи;</w:t>
      </w:r>
    </w:p>
    <w:p w:rsidR="002C15DE" w:rsidRPr="002C15DE" w:rsidRDefault="002C15DE" w:rsidP="002C15DE">
      <w:pPr>
        <w:numPr>
          <w:ilvl w:val="0"/>
          <w:numId w:val="4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артикуляционные упражнения;</w:t>
      </w:r>
    </w:p>
    <w:p w:rsidR="002C15DE" w:rsidRPr="002C15DE" w:rsidRDefault="002C15DE" w:rsidP="002C15DE">
      <w:pPr>
        <w:numPr>
          <w:ilvl w:val="0"/>
          <w:numId w:val="4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звука [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];</w:t>
      </w:r>
    </w:p>
    <w:p w:rsidR="002C15DE" w:rsidRPr="002C15DE" w:rsidRDefault="002C15DE" w:rsidP="002C15DE">
      <w:pPr>
        <w:numPr>
          <w:ilvl w:val="0"/>
          <w:numId w:val="4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 на развитие фонематического слуха;</w:t>
      </w:r>
    </w:p>
    <w:p w:rsidR="002C15DE" w:rsidRPr="002C15DE" w:rsidRDefault="002C15DE" w:rsidP="002C15DE">
      <w:pPr>
        <w:numPr>
          <w:ilvl w:val="0"/>
          <w:numId w:val="4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анализу прямых слогов типа - ша.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мягкая игрушка - "заяц", символы звуков, карандаш, фишки, предметные картинки на заданный звук, дидактическая игра "Логопедическое лото", дидактический столик с песком и наполнителями (пластмассовые кубики с буквами, макет кастрюли, ложка), фотографии с изображением событий в группе.</w:t>
      </w:r>
      <w:proofErr w:type="gramEnd"/>
    </w:p>
    <w:p w:rsidR="002C15DE" w:rsidRPr="002C15DE" w:rsidRDefault="002C15DE" w:rsidP="002C15DE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Логопед. Посмотри, к нам сегодня в гости из леса прискакал зайчишка-трусишка.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Из-под ёлки спозаранку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ыбегает на полянку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Длинноухий шалунишка,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Зайка беленький, трусишка.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зверушек сторонится.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Зайка всех всегда боится.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Сообщение цели занятия (</w:t>
      </w:r>
      <w:proofErr w:type="spellStart"/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зайчик к нам скакал по лесу, он прислушивался, а лес шумел: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ш-ш-ш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(зайчишка насторожился),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ш-ш-ш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(трусишка испугался),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тут ветки тихо "зашептали"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ш-ш-ш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 зайчишка-трусишка успокоился.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звуки в шуме леса ты слышал?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Ребенок. 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 -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ш-ш-ш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Логопед. 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зайчишка будет 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тебе произносить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звук.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Ш. Артикуляционная гимнастика.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правильно и красиво произносить этот звук, давай выполним гимнастику для языка, а зайчишка будет наблюдать за нами.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"Лягушка-хоботок"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губы прямо к ушкам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астяну я как лягушка,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слоненок я,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Хоботок есть у меня.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"Лопаточка"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лопаткой положи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счет его держи,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пять.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Язык надо расслаблять.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«Чашечка»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широкий положи,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края приподними. 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Получилась чашка, 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Кругленькая чашка.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"Вкусное варенье"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"Фокус"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</w:t>
      </w:r>
      <w:proofErr w:type="spellStart"/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Звукокоподражание</w:t>
      </w:r>
      <w:proofErr w:type="spellEnd"/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подуем теплым воздухом на ладони, погреем их.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Произносим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ш-ш-ш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одном дыхании.</w:t>
      </w:r>
      <w:proofErr w:type="gramEnd"/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V. Артикуляция и характеристика звука [</w:t>
      </w:r>
      <w:proofErr w:type="spellStart"/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spellEnd"/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положении находятся губы, когда мы произносим звук [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]? (губы округлены и выдвинуты вперед).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находится язычок? (Широкий язык поднят вверх, боковые края язык прижимаются к верхним зубам).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встречает преграду? (Да)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звук [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какой? Согласный или гласный? (согласный)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Проверяем: "колокольчик" в горлышке звенит или нет? (нет)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звук [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какой? (глухой)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еще всегда твердый.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символом обозначим звук [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]? (синим квадратом без колокольчика).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Упражнение на развитие фонематического слуха.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в игру "Слушай внимательно, выполняй старательно"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"Услышишь звук [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- подними символ"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та, ша,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ос,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ошка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Автоматизация звука в слогах.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повтори слог -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столько раз, сколько раз я хлопну в ладоши;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повтори слог -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столько раз, сколько раз я отстучу карандашом по столу;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повтори слог - 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ашма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столько раз, сколько я выложу фишек;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Закрепление произношения звука [</w:t>
      </w:r>
      <w:proofErr w:type="spellStart"/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spellEnd"/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 в словах.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Зайчишка принес с собой картинки. Давай их посмотрим и назовем.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произносит слова по картинкам, в названии которых есть звук [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(шапка, шуба, шина, машина, бабушка, дедушка, подушка, мыши, камыши)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Зайчишка устал сидеть, он хочет поиграть с тобой.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Зайка серенький сидит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ушами шевелит: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так, вот так.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Зайке холодно сидеть,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лапочки погреть: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так, вот так.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Зайке холодно стоять,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зайке поскакать: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так, вот так.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X. Звуковой анализ и синтез слова "каша".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Зайчишка пришел из леса, принес тебе картинки, поиграл с тобой, утомился, давай угостим его чем-нибудь.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идактическая игра "Угостим зайку обедом"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песочнице приготовлен макет кастрюли без дна. Логопед предлагает ребенку ложкой помешать то, что варится в этой кастрюле. Мешать нужно тщательно, чтобы еда получилась вкусная. В результате помешивания появляются кубики с буквами, закопанные в песок. Из кубиков ребенок составляет слово "каша".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1-й звук, 2-й, 3-й,4-й.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слово получилось? (каша)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звуков в этом слове? (4)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выложи схему этого слова с помощью символов.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XI. Закрепление произношения звука [</w:t>
      </w:r>
      <w:proofErr w:type="spellStart"/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spellEnd"/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] в </w:t>
      </w:r>
      <w:proofErr w:type="spellStart"/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чистоговорках</w:t>
      </w:r>
      <w:proofErr w:type="spellEnd"/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Зайчишка сыт, доволен и снова готов играть, он просит повторить за ним:</w:t>
      </w:r>
    </w:p>
    <w:p w:rsidR="002C15DE" w:rsidRPr="002C15DE" w:rsidRDefault="002C15DE" w:rsidP="002C15DE">
      <w:pPr>
        <w:numPr>
          <w:ilvl w:val="0"/>
          <w:numId w:val="5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Ша-ша-ша - ах, как каша хороша!</w:t>
      </w:r>
    </w:p>
    <w:p w:rsidR="002C15DE" w:rsidRPr="002C15DE" w:rsidRDefault="002C15DE" w:rsidP="002C15DE">
      <w:pPr>
        <w:numPr>
          <w:ilvl w:val="0"/>
          <w:numId w:val="5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Шу-шу-шу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морковь я в кашу покрошу.</w:t>
      </w:r>
    </w:p>
    <w:p w:rsidR="002C15DE" w:rsidRPr="002C15DE" w:rsidRDefault="002C15DE" w:rsidP="002C15DE">
      <w:pPr>
        <w:numPr>
          <w:ilvl w:val="0"/>
          <w:numId w:val="5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Ши-ши-ши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ешьте кашу, малыши.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XII. Автоматизация звука [</w:t>
      </w:r>
      <w:proofErr w:type="spellStart"/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spellEnd"/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 в предложениях.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понравилось играть с зайчишкой? Он скоро снова уйдет к себе в лес. Расскажи ему немного о нашей группе по фотографиям, которые у нас есть. Он в лесу расскажет обо всем и тогда другие звери тоже захотят прийти к нам в гости.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 фотографиям составляет предложения.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нас в группе много игру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строим гара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ма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Да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играют в 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занятиях мы пи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буквы.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XIII. Подведение итогов занятия.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звук мы сегодня чаще других произносили? ([</w:t>
      </w:r>
      <w:proofErr w:type="spellStart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]).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Артикуляция, характеристика звука.</w:t>
      </w:r>
    </w:p>
    <w:p w:rsidR="002C15DE" w:rsidRPr="002C15DE" w:rsidRDefault="002C15DE" w:rsidP="002C15DE">
      <w:pPr>
        <w:shd w:val="clear" w:color="auto" w:fill="FFFFFF"/>
        <w:spacing w:after="127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был у нас сегодня в гостях? ("Зайчишка-трусишка")</w:t>
      </w:r>
    </w:p>
    <w:sectPr w:rsidR="002C15DE" w:rsidRPr="002C15DE" w:rsidSect="002C15DE"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999"/>
    <w:multiLevelType w:val="multilevel"/>
    <w:tmpl w:val="EA68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31555"/>
    <w:multiLevelType w:val="multilevel"/>
    <w:tmpl w:val="1652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A03DD"/>
    <w:multiLevelType w:val="multilevel"/>
    <w:tmpl w:val="DB0A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806AB"/>
    <w:multiLevelType w:val="multilevel"/>
    <w:tmpl w:val="1062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C1560"/>
    <w:multiLevelType w:val="multilevel"/>
    <w:tmpl w:val="6CAC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02D80"/>
    <w:multiLevelType w:val="multilevel"/>
    <w:tmpl w:val="8B92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EF356E"/>
    <w:multiLevelType w:val="multilevel"/>
    <w:tmpl w:val="F596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0D4DFF"/>
    <w:multiLevelType w:val="multilevel"/>
    <w:tmpl w:val="0D9A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A10B88"/>
    <w:multiLevelType w:val="multilevel"/>
    <w:tmpl w:val="1E8A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444B90"/>
    <w:multiLevelType w:val="multilevel"/>
    <w:tmpl w:val="10D6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3A104A"/>
    <w:multiLevelType w:val="multilevel"/>
    <w:tmpl w:val="1B14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F97953"/>
    <w:multiLevelType w:val="multilevel"/>
    <w:tmpl w:val="848A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22208C"/>
    <w:multiLevelType w:val="multilevel"/>
    <w:tmpl w:val="A30A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C74DC1"/>
    <w:multiLevelType w:val="multilevel"/>
    <w:tmpl w:val="46B6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370D6D"/>
    <w:multiLevelType w:val="multilevel"/>
    <w:tmpl w:val="A756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0"/>
  </w:num>
  <w:num w:numId="7">
    <w:abstractNumId w:val="14"/>
  </w:num>
  <w:num w:numId="8">
    <w:abstractNumId w:val="11"/>
  </w:num>
  <w:num w:numId="9">
    <w:abstractNumId w:val="1"/>
  </w:num>
  <w:num w:numId="10">
    <w:abstractNumId w:val="2"/>
  </w:num>
  <w:num w:numId="11">
    <w:abstractNumId w:val="13"/>
  </w:num>
  <w:num w:numId="12">
    <w:abstractNumId w:val="4"/>
  </w:num>
  <w:num w:numId="13">
    <w:abstractNumId w:val="6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C15DE"/>
    <w:rsid w:val="002C15DE"/>
    <w:rsid w:val="00695A3B"/>
    <w:rsid w:val="008F0768"/>
    <w:rsid w:val="00D620F2"/>
    <w:rsid w:val="00DF265C"/>
    <w:rsid w:val="00F84466"/>
    <w:rsid w:val="00FE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C15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2147</Words>
  <Characters>12240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2020-08-09T12:17:00Z</dcterms:created>
  <dcterms:modified xsi:type="dcterms:W3CDTF">2020-08-09T12:23:00Z</dcterms:modified>
</cp:coreProperties>
</file>